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CF0BEA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0BEA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CF60F7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CF60F7">
        <w:rPr>
          <w:rFonts w:ascii="Times New Roman" w:hAnsi="Times New Roman"/>
          <w:sz w:val="28"/>
          <w:szCs w:val="28"/>
        </w:rPr>
        <w:t>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 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CF60F7">
        <w:rPr>
          <w:rFonts w:ascii="Times New Roman" w:hAnsi="Times New Roman"/>
          <w:sz w:val="28"/>
          <w:szCs w:val="28"/>
        </w:rPr>
        <w:t>сентября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 xml:space="preserve">в связи с </w:t>
      </w:r>
      <w:r w:rsidR="00891E97">
        <w:rPr>
          <w:rFonts w:ascii="Times New Roman" w:hAnsi="Times New Roman"/>
          <w:sz w:val="28"/>
          <w:szCs w:val="28"/>
        </w:rPr>
        <w:t xml:space="preserve">увеличением </w:t>
      </w:r>
      <w:r w:rsidR="00736946">
        <w:rPr>
          <w:rFonts w:ascii="Times New Roman" w:hAnsi="Times New Roman"/>
          <w:sz w:val="28"/>
          <w:szCs w:val="28"/>
        </w:rPr>
        <w:t xml:space="preserve">налоговых доходов на </w:t>
      </w:r>
      <w:r w:rsidR="00CF60F7">
        <w:rPr>
          <w:rFonts w:ascii="Times New Roman" w:hAnsi="Times New Roman"/>
          <w:sz w:val="28"/>
          <w:szCs w:val="28"/>
        </w:rPr>
        <w:t>563,4</w:t>
      </w:r>
      <w:r w:rsidR="009B0BA3">
        <w:rPr>
          <w:rFonts w:ascii="Times New Roman" w:hAnsi="Times New Roman"/>
          <w:sz w:val="28"/>
          <w:szCs w:val="28"/>
        </w:rPr>
        <w:t xml:space="preserve"> </w:t>
      </w:r>
      <w:r w:rsidR="00736946">
        <w:rPr>
          <w:rFonts w:ascii="Times New Roman" w:hAnsi="Times New Roman"/>
          <w:sz w:val="28"/>
          <w:szCs w:val="28"/>
        </w:rPr>
        <w:t>тыс. рублей,</w:t>
      </w:r>
      <w:r w:rsidR="00814A6E">
        <w:rPr>
          <w:rFonts w:ascii="Times New Roman" w:hAnsi="Times New Roman"/>
          <w:sz w:val="28"/>
          <w:szCs w:val="28"/>
        </w:rPr>
        <w:t xml:space="preserve"> </w:t>
      </w:r>
      <w:r w:rsidR="00FC0041">
        <w:rPr>
          <w:rFonts w:ascii="Times New Roman" w:hAnsi="Times New Roman"/>
          <w:sz w:val="28"/>
          <w:szCs w:val="28"/>
        </w:rPr>
        <w:t>а также в связи с необходимостью увеличения расходов бюджета</w:t>
      </w:r>
      <w:proofErr w:type="gramEnd"/>
      <w:r w:rsidR="00FC0041">
        <w:rPr>
          <w:rFonts w:ascii="Times New Roman" w:hAnsi="Times New Roman"/>
          <w:sz w:val="28"/>
          <w:szCs w:val="28"/>
        </w:rPr>
        <w:t xml:space="preserve"> на </w:t>
      </w:r>
      <w:r w:rsidR="00CF60F7">
        <w:rPr>
          <w:rFonts w:ascii="Times New Roman" w:hAnsi="Times New Roman"/>
          <w:sz w:val="28"/>
          <w:szCs w:val="28"/>
        </w:rPr>
        <w:t>563,4</w:t>
      </w:r>
      <w:r w:rsidR="00FC0041">
        <w:rPr>
          <w:rFonts w:ascii="Times New Roman" w:hAnsi="Times New Roman"/>
          <w:sz w:val="28"/>
          <w:szCs w:val="28"/>
        </w:rPr>
        <w:t xml:space="preserve"> тыс. рублей,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proofErr w:type="gramStart"/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CF60F7">
        <w:rPr>
          <w:bCs/>
          <w:color w:val="000000"/>
          <w:sz w:val="28"/>
          <w:szCs w:val="28"/>
        </w:rPr>
        <w:t>;</w:t>
      </w:r>
      <w:proofErr w:type="gramEnd"/>
      <w:r w:rsidR="00CF60F7">
        <w:rPr>
          <w:bCs/>
          <w:color w:val="000000"/>
          <w:sz w:val="28"/>
          <w:szCs w:val="28"/>
        </w:rPr>
        <w:t xml:space="preserve"> от 01.08.2023 г. № 244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AF5542">
        <w:rPr>
          <w:rFonts w:ascii="Times New Roman" w:hAnsi="Times New Roman"/>
          <w:sz w:val="28"/>
          <w:szCs w:val="28"/>
        </w:rPr>
        <w:t xml:space="preserve">103 975,5 </w:t>
      </w:r>
      <w:r w:rsidRPr="00773E9A">
        <w:rPr>
          <w:rFonts w:ascii="Times New Roman" w:hAnsi="Times New Roman"/>
          <w:sz w:val="28"/>
          <w:szCs w:val="28"/>
        </w:rPr>
        <w:t>тыс.</w:t>
      </w:r>
      <w:r w:rsidR="006B6CF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AF5542">
        <w:rPr>
          <w:rFonts w:ascii="Times New Roman" w:hAnsi="Times New Roman"/>
          <w:sz w:val="28"/>
          <w:szCs w:val="28"/>
        </w:rPr>
        <w:t xml:space="preserve">104 538,9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Default="00671EAD" w:rsidP="00671EAD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AF5542">
        <w:rPr>
          <w:rStyle w:val="10"/>
          <w:sz w:val="28"/>
        </w:rPr>
        <w:t xml:space="preserve">114 740,5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AF5542">
        <w:rPr>
          <w:rStyle w:val="10"/>
          <w:sz w:val="28"/>
        </w:rPr>
        <w:t xml:space="preserve">115 303,9 </w:t>
      </w:r>
      <w:r w:rsidR="008D544E" w:rsidRPr="000E5273">
        <w:rPr>
          <w:rStyle w:val="10"/>
          <w:sz w:val="28"/>
        </w:rPr>
        <w:t>тыс. рублей</w:t>
      </w:r>
      <w:r w:rsidR="008D544E">
        <w:rPr>
          <w:rStyle w:val="10"/>
          <w:sz w:val="28"/>
        </w:rPr>
        <w:t>»;</w:t>
      </w:r>
    </w:p>
    <w:p w:rsidR="00B014D5" w:rsidRDefault="00B014D5" w:rsidP="00671EAD">
      <w:pPr>
        <w:pStyle w:val="a5"/>
        <w:rPr>
          <w:rStyle w:val="10"/>
          <w:sz w:val="28"/>
        </w:rPr>
      </w:pPr>
      <w:r>
        <w:rPr>
          <w:rStyle w:val="10"/>
          <w:sz w:val="28"/>
        </w:rPr>
        <w:t xml:space="preserve">         1.2. </w:t>
      </w:r>
      <w:r w:rsidR="00705674">
        <w:rPr>
          <w:sz w:val="28"/>
          <w:szCs w:val="28"/>
        </w:rPr>
        <w:t>Пункт 12 слова «объем бюджетных ассигнований муниципального дорожного фонда Старотитаровского сельского</w:t>
      </w:r>
      <w:r w:rsidR="00705674" w:rsidRPr="00B73272">
        <w:rPr>
          <w:sz w:val="28"/>
          <w:szCs w:val="28"/>
        </w:rPr>
        <w:t xml:space="preserve"> поселения Темрюкского района</w:t>
      </w:r>
      <w:r w:rsidR="00705674">
        <w:rPr>
          <w:sz w:val="28"/>
          <w:szCs w:val="28"/>
        </w:rPr>
        <w:t xml:space="preserve"> на 2023 год в сумме 34 230,4 тыс. рублей» заменить словами «объем бюджетных ассигнований муниципального дорожного фонда Старотитаровского сельского</w:t>
      </w:r>
      <w:r w:rsidR="00705674" w:rsidRPr="00B73272">
        <w:rPr>
          <w:sz w:val="28"/>
          <w:szCs w:val="28"/>
        </w:rPr>
        <w:t xml:space="preserve"> поселения Темрюкского района</w:t>
      </w:r>
      <w:r w:rsidR="00705674">
        <w:rPr>
          <w:sz w:val="28"/>
          <w:szCs w:val="28"/>
        </w:rPr>
        <w:t xml:space="preserve"> на 2023 год в сумме 34 260,8 тыс. рублей».  </w:t>
      </w:r>
    </w:p>
    <w:p w:rsidR="003B3A76" w:rsidRDefault="00285E8A" w:rsidP="00293916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2275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29391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</w:t>
      </w:r>
      <w:r w:rsidR="002B2275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B2275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2275">
        <w:rPr>
          <w:rFonts w:ascii="Times New Roman" w:hAnsi="Times New Roman"/>
          <w:sz w:val="28"/>
          <w:szCs w:val="28"/>
        </w:rPr>
        <w:t>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2275">
        <w:rPr>
          <w:rFonts w:ascii="Times New Roman" w:hAnsi="Times New Roman"/>
          <w:sz w:val="28"/>
          <w:szCs w:val="28"/>
        </w:rPr>
        <w:t>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223DAA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A0734C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F7965">
        <w:rPr>
          <w:rFonts w:ascii="Times New Roman" w:hAnsi="Times New Roman"/>
          <w:sz w:val="28"/>
          <w:szCs w:val="28"/>
        </w:rPr>
        <w:t xml:space="preserve">4. Решение </w:t>
      </w:r>
      <w:r w:rsidR="000F7965" w:rsidRPr="000F7965">
        <w:rPr>
          <w:rFonts w:ascii="Times New Roman" w:hAnsi="Times New Roman"/>
          <w:sz w:val="28"/>
          <w:szCs w:val="28"/>
        </w:rPr>
        <w:t>«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</w:t>
      </w:r>
      <w:r w:rsidR="000F7965" w:rsidRPr="000F7965">
        <w:rPr>
          <w:rFonts w:ascii="Times New Roman" w:hAnsi="Times New Roman"/>
          <w:sz w:val="28"/>
          <w:szCs w:val="28"/>
        </w:rPr>
        <w:t xml:space="preserve"> </w:t>
      </w:r>
      <w:r w:rsidR="000F7965" w:rsidRPr="000F7965">
        <w:rPr>
          <w:rFonts w:ascii="Times New Roman" w:hAnsi="Times New Roman"/>
          <w:sz w:val="28"/>
          <w:szCs w:val="28"/>
          <w:lang w:val="en-US"/>
        </w:rPr>
        <w:t>L</w:t>
      </w:r>
      <w:r w:rsidR="000F7965" w:rsidRPr="000F7965">
        <w:rPr>
          <w:rFonts w:ascii="Times New Roman" w:hAnsi="Times New Roman"/>
          <w:sz w:val="28"/>
          <w:szCs w:val="28"/>
        </w:rPr>
        <w:t xml:space="preserve"> 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0F7965" w:rsidRPr="000F7965">
        <w:rPr>
          <w:rFonts w:ascii="Times New Roman" w:hAnsi="Times New Roman"/>
          <w:sz w:val="28"/>
          <w:szCs w:val="28"/>
        </w:rPr>
        <w:t xml:space="preserve"> </w:t>
      </w:r>
      <w:r w:rsidR="000F7965" w:rsidRPr="000F7965">
        <w:rPr>
          <w:rFonts w:ascii="Times New Roman" w:hAnsi="Times New Roman"/>
          <w:sz w:val="28"/>
          <w:szCs w:val="28"/>
          <w:lang w:val="en-US"/>
        </w:rPr>
        <w:t>IV</w:t>
      </w:r>
      <w:r w:rsidR="000F7965" w:rsidRPr="000F7965">
        <w:rPr>
          <w:rFonts w:ascii="Times New Roman" w:hAnsi="Times New Roman"/>
          <w:sz w:val="28"/>
          <w:szCs w:val="28"/>
        </w:rPr>
        <w:t xml:space="preserve">  созыва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 xml:space="preserve"> от</w:t>
      </w:r>
      <w:r w:rsidR="000F7965"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0F796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 xml:space="preserve">декабря </w:t>
      </w:r>
      <w:r w:rsidR="000F7965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>022 года № 210 «О бюджете Старотитаровского сельского поселения Темрюкского района на 2023 год»</w:t>
      </w:r>
      <w:r w:rsidR="00664D1A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5AA" w:rsidRDefault="009875AA" w:rsidP="00662DB0">
      <w:pPr>
        <w:spacing w:after="0" w:line="240" w:lineRule="auto"/>
      </w:pPr>
      <w:r>
        <w:separator/>
      </w:r>
    </w:p>
  </w:endnote>
  <w:endnote w:type="continuationSeparator" w:id="0">
    <w:p w:rsidR="009875AA" w:rsidRDefault="009875A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5AA" w:rsidRDefault="009875AA" w:rsidP="00662DB0">
      <w:pPr>
        <w:spacing w:after="0" w:line="240" w:lineRule="auto"/>
      </w:pPr>
      <w:r>
        <w:separator/>
      </w:r>
    </w:p>
  </w:footnote>
  <w:footnote w:type="continuationSeparator" w:id="0">
    <w:p w:rsidR="009875AA" w:rsidRDefault="009875A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CF0BEA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B227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670</cp:revision>
  <cp:lastPrinted>2023-08-03T07:10:00Z</cp:lastPrinted>
  <dcterms:created xsi:type="dcterms:W3CDTF">2012-12-07T11:21:00Z</dcterms:created>
  <dcterms:modified xsi:type="dcterms:W3CDTF">2023-09-11T06:38:00Z</dcterms:modified>
</cp:coreProperties>
</file>